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D4" w:rsidRPr="00120790" w:rsidRDefault="007562D4" w:rsidP="007562D4">
      <w:pPr>
        <w:shd w:val="clear" w:color="auto" w:fill="FFFFFF"/>
        <w:spacing w:before="100" w:beforeAutospacing="1"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 w:rsidRPr="00120790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У  2022 ро</w:t>
      </w:r>
      <w:r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ці</w:t>
      </w:r>
      <w:r w:rsidRPr="00120790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 - </w:t>
      </w:r>
      <w:r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235</w:t>
      </w:r>
      <w:r w:rsidRPr="00120790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 запитів на інформацію.</w:t>
      </w:r>
    </w:p>
    <w:p w:rsidR="00C5021E" w:rsidRPr="00290338" w:rsidRDefault="00F837BE">
      <w:pPr>
        <w:rPr>
          <w:sz w:val="28"/>
          <w:szCs w:val="28"/>
        </w:rPr>
      </w:pPr>
      <w:r w:rsidRPr="00290338">
        <w:rPr>
          <w:sz w:val="28"/>
          <w:szCs w:val="28"/>
        </w:rPr>
        <w:t xml:space="preserve">Отримано </w:t>
      </w:r>
    </w:p>
    <w:p w:rsidR="000B602A" w:rsidRPr="00AE5ECD" w:rsidRDefault="000B602A" w:rsidP="000B602A">
      <w:pPr>
        <w:rPr>
          <w:sz w:val="24"/>
          <w:szCs w:val="24"/>
        </w:rPr>
      </w:pPr>
      <w:r>
        <w:t xml:space="preserve"> </w:t>
      </w:r>
      <w:r w:rsidR="004E5CEB" w:rsidRPr="00AE5ECD">
        <w:rPr>
          <w:sz w:val="24"/>
          <w:szCs w:val="24"/>
        </w:rPr>
        <w:t>ПОШТА</w:t>
      </w:r>
      <w:r w:rsidR="00E52986" w:rsidRPr="00AE5ECD">
        <w:rPr>
          <w:sz w:val="24"/>
          <w:szCs w:val="24"/>
        </w:rPr>
        <w:t xml:space="preserve"> -</w:t>
      </w:r>
      <w:r w:rsidR="00A034BD" w:rsidRPr="00AE5ECD">
        <w:rPr>
          <w:sz w:val="24"/>
          <w:szCs w:val="24"/>
        </w:rPr>
        <w:t xml:space="preserve"> </w:t>
      </w:r>
      <w:r w:rsidRPr="00AE5ECD">
        <w:rPr>
          <w:sz w:val="24"/>
          <w:szCs w:val="24"/>
        </w:rPr>
        <w:t xml:space="preserve">9   </w:t>
      </w:r>
      <w:r w:rsidR="004E5CEB" w:rsidRPr="00AE5ECD">
        <w:rPr>
          <w:sz w:val="24"/>
          <w:szCs w:val="24"/>
        </w:rPr>
        <w:t>ТЕЛЕФОН</w:t>
      </w:r>
      <w:r w:rsidR="00E52986" w:rsidRPr="00AE5ECD">
        <w:rPr>
          <w:sz w:val="24"/>
          <w:szCs w:val="24"/>
        </w:rPr>
        <w:t xml:space="preserve"> - </w:t>
      </w:r>
      <w:r w:rsidRPr="00AE5ECD">
        <w:rPr>
          <w:sz w:val="24"/>
          <w:szCs w:val="24"/>
        </w:rPr>
        <w:t xml:space="preserve"> 2    </w:t>
      </w:r>
      <w:r w:rsidR="004E5CEB" w:rsidRPr="00AE5ECD">
        <w:rPr>
          <w:sz w:val="24"/>
          <w:szCs w:val="24"/>
        </w:rPr>
        <w:t>ЕЛ.ПОШТА</w:t>
      </w:r>
      <w:r w:rsidR="00E52986" w:rsidRPr="00AE5ECD">
        <w:rPr>
          <w:sz w:val="24"/>
          <w:szCs w:val="24"/>
        </w:rPr>
        <w:t xml:space="preserve"> </w:t>
      </w:r>
      <w:r w:rsidR="004E5CEB" w:rsidRPr="00AE5ECD">
        <w:rPr>
          <w:sz w:val="24"/>
          <w:szCs w:val="24"/>
        </w:rPr>
        <w:t>–</w:t>
      </w:r>
      <w:r w:rsidR="00E52986" w:rsidRPr="00AE5ECD">
        <w:rPr>
          <w:sz w:val="24"/>
          <w:szCs w:val="24"/>
        </w:rPr>
        <w:t xml:space="preserve"> </w:t>
      </w:r>
      <w:r w:rsidRPr="00AE5ECD">
        <w:rPr>
          <w:sz w:val="24"/>
          <w:szCs w:val="24"/>
        </w:rPr>
        <w:t>204</w:t>
      </w:r>
      <w:r w:rsidR="004E5CEB" w:rsidRPr="00AE5ECD">
        <w:rPr>
          <w:sz w:val="24"/>
          <w:szCs w:val="24"/>
        </w:rPr>
        <w:t xml:space="preserve">   </w:t>
      </w:r>
      <w:r w:rsidRPr="00AE5ECD">
        <w:rPr>
          <w:sz w:val="24"/>
          <w:szCs w:val="24"/>
        </w:rPr>
        <w:t xml:space="preserve"> </w:t>
      </w:r>
      <w:r w:rsidR="004E5CEB" w:rsidRPr="00AE5ECD">
        <w:rPr>
          <w:sz w:val="24"/>
          <w:szCs w:val="24"/>
        </w:rPr>
        <w:t>ОСОБИСТО</w:t>
      </w:r>
      <w:r w:rsidR="00A034BD" w:rsidRPr="00AE5ECD">
        <w:rPr>
          <w:sz w:val="24"/>
          <w:szCs w:val="24"/>
        </w:rPr>
        <w:t xml:space="preserve"> </w:t>
      </w:r>
      <w:r w:rsidR="00E52986" w:rsidRPr="00AE5ECD">
        <w:rPr>
          <w:sz w:val="24"/>
          <w:szCs w:val="24"/>
        </w:rPr>
        <w:t xml:space="preserve"> -</w:t>
      </w:r>
      <w:r w:rsidR="00A034BD" w:rsidRPr="00AE5ECD">
        <w:rPr>
          <w:sz w:val="24"/>
          <w:szCs w:val="24"/>
        </w:rPr>
        <w:t xml:space="preserve"> </w:t>
      </w:r>
      <w:r w:rsidRPr="00AE5ECD">
        <w:rPr>
          <w:sz w:val="24"/>
          <w:szCs w:val="24"/>
        </w:rPr>
        <w:t xml:space="preserve">20 </w:t>
      </w:r>
    </w:p>
    <w:p w:rsidR="007562D4" w:rsidRDefault="007562D4"/>
    <w:p w:rsidR="007562D4" w:rsidRDefault="000C3006">
      <w:r>
        <w:rPr>
          <w:noProof/>
        </w:rPr>
        <w:drawing>
          <wp:inline distT="0" distB="0" distL="0" distR="0">
            <wp:extent cx="5791200" cy="249555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634C5" w:rsidRPr="00D677E6" w:rsidRDefault="00CA2E6A" w:rsidP="00F634C5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t xml:space="preserve">         </w:t>
      </w:r>
      <w:r w:rsidR="00F634C5" w:rsidRPr="00D677E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 категорією запитувачів запити надходили від: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90338" w:rsidTr="00660630">
        <w:tc>
          <w:tcPr>
            <w:tcW w:w="2407" w:type="dxa"/>
          </w:tcPr>
          <w:p w:rsidR="00290338" w:rsidRDefault="00290338" w:rsidP="00CA2E6A"/>
        </w:tc>
        <w:tc>
          <w:tcPr>
            <w:tcW w:w="2407" w:type="dxa"/>
          </w:tcPr>
          <w:p w:rsidR="00290338" w:rsidRDefault="00290338" w:rsidP="00CA2E6A"/>
        </w:tc>
        <w:tc>
          <w:tcPr>
            <w:tcW w:w="2407" w:type="dxa"/>
          </w:tcPr>
          <w:p w:rsidR="00290338" w:rsidRDefault="00290338" w:rsidP="00CA2E6A"/>
        </w:tc>
        <w:tc>
          <w:tcPr>
            <w:tcW w:w="2408" w:type="dxa"/>
          </w:tcPr>
          <w:p w:rsidR="00290338" w:rsidRDefault="00290338" w:rsidP="00CA2E6A"/>
        </w:tc>
      </w:tr>
      <w:tr w:rsidR="00290338" w:rsidTr="00660630">
        <w:tc>
          <w:tcPr>
            <w:tcW w:w="2407" w:type="dxa"/>
          </w:tcPr>
          <w:p w:rsidR="00290338" w:rsidRDefault="00290338" w:rsidP="00CA2E6A">
            <w:r>
              <w:t>ЗМІ</w:t>
            </w:r>
            <w:r w:rsidR="00AF5294">
              <w:t xml:space="preserve"> - 19</w:t>
            </w:r>
          </w:p>
        </w:tc>
        <w:tc>
          <w:tcPr>
            <w:tcW w:w="2407" w:type="dxa"/>
          </w:tcPr>
          <w:p w:rsidR="00290338" w:rsidRDefault="00AF5294" w:rsidP="00CA2E6A">
            <w:r>
              <w:t>ГРОМАДЯНИ - 162</w:t>
            </w:r>
          </w:p>
        </w:tc>
        <w:tc>
          <w:tcPr>
            <w:tcW w:w="2407" w:type="dxa"/>
          </w:tcPr>
          <w:p w:rsidR="00290338" w:rsidRDefault="00AF5294" w:rsidP="00CA2E6A">
            <w:r>
              <w:t>ЮР.ОСОБИ - 43</w:t>
            </w:r>
          </w:p>
        </w:tc>
        <w:tc>
          <w:tcPr>
            <w:tcW w:w="2408" w:type="dxa"/>
          </w:tcPr>
          <w:p w:rsidR="00290338" w:rsidRPr="00AF5294" w:rsidRDefault="00AF5294" w:rsidP="00CA2E6A">
            <w:r>
              <w:t>ОБ</w:t>
            </w:r>
            <w:r>
              <w:rPr>
                <w:lang w:val="en-US"/>
              </w:rPr>
              <w:t>’</w:t>
            </w:r>
            <w:r>
              <w:t>ЄДНАННЯ ГРОМАДЯН - 11</w:t>
            </w:r>
          </w:p>
        </w:tc>
      </w:tr>
    </w:tbl>
    <w:p w:rsidR="003C1E31" w:rsidRDefault="003C1E31"/>
    <w:p w:rsidR="007562D4" w:rsidRDefault="000C3006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1061" w:rsidRPr="00AA3A71" w:rsidRDefault="00AA3A71">
      <w:pPr>
        <w:rPr>
          <w:sz w:val="28"/>
          <w:szCs w:val="28"/>
        </w:rPr>
      </w:pPr>
      <w:r w:rsidRPr="00AA3A71">
        <w:rPr>
          <w:sz w:val="28"/>
          <w:szCs w:val="28"/>
        </w:rPr>
        <w:t xml:space="preserve">За тематикою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683"/>
        <w:gridCol w:w="1594"/>
        <w:gridCol w:w="1585"/>
        <w:gridCol w:w="1604"/>
        <w:gridCol w:w="1583"/>
      </w:tblGrid>
      <w:tr w:rsidR="00AA3A71" w:rsidTr="00546920">
        <w:trPr>
          <w:trHeight w:val="80"/>
        </w:trPr>
        <w:tc>
          <w:tcPr>
            <w:tcW w:w="1590" w:type="dxa"/>
          </w:tcPr>
          <w:p w:rsidR="00AA3A71" w:rsidRDefault="00AA3A71"/>
        </w:tc>
        <w:tc>
          <w:tcPr>
            <w:tcW w:w="1683" w:type="dxa"/>
          </w:tcPr>
          <w:p w:rsidR="00AA3A71" w:rsidRDefault="00AA3A71"/>
        </w:tc>
        <w:tc>
          <w:tcPr>
            <w:tcW w:w="1594" w:type="dxa"/>
          </w:tcPr>
          <w:p w:rsidR="00AA3A71" w:rsidRDefault="00AA3A71"/>
        </w:tc>
        <w:tc>
          <w:tcPr>
            <w:tcW w:w="1585" w:type="dxa"/>
          </w:tcPr>
          <w:p w:rsidR="00AA3A71" w:rsidRDefault="00AA3A71"/>
        </w:tc>
        <w:tc>
          <w:tcPr>
            <w:tcW w:w="1604" w:type="dxa"/>
          </w:tcPr>
          <w:p w:rsidR="00AA3A71" w:rsidRDefault="00AA3A71"/>
        </w:tc>
        <w:tc>
          <w:tcPr>
            <w:tcW w:w="1583" w:type="dxa"/>
          </w:tcPr>
          <w:p w:rsidR="00AA3A71" w:rsidRDefault="00AA3A71"/>
        </w:tc>
      </w:tr>
      <w:tr w:rsidR="00546920" w:rsidTr="0031286C">
        <w:tc>
          <w:tcPr>
            <w:tcW w:w="9639" w:type="dxa"/>
            <w:gridSpan w:val="6"/>
          </w:tcPr>
          <w:p w:rsidR="00546920" w:rsidRDefault="00546920" w:rsidP="00546920">
            <w:pPr>
              <w:jc w:val="center"/>
            </w:pPr>
            <w:r>
              <w:t>ІНФОРМАЦІЯ:</w:t>
            </w:r>
          </w:p>
        </w:tc>
      </w:tr>
      <w:tr w:rsidR="00AA3A71" w:rsidTr="00546920">
        <w:tc>
          <w:tcPr>
            <w:tcW w:w="1590" w:type="dxa"/>
          </w:tcPr>
          <w:p w:rsidR="00AA3A71" w:rsidRDefault="00AA3A71">
            <w:r>
              <w:t>ПРО ФІЗИЧНУ ОСОБУ -</w:t>
            </w:r>
          </w:p>
          <w:p w:rsidR="00AA3A71" w:rsidRDefault="00AA3A71">
            <w:r>
              <w:t>13</w:t>
            </w:r>
          </w:p>
        </w:tc>
        <w:tc>
          <w:tcPr>
            <w:tcW w:w="1683" w:type="dxa"/>
          </w:tcPr>
          <w:p w:rsidR="00AA3A71" w:rsidRDefault="00AA3A71">
            <w:r>
              <w:t>ДОВІДКОВ</w:t>
            </w:r>
            <w:r w:rsidR="00DA07AE">
              <w:t>О</w:t>
            </w:r>
            <w:r>
              <w:t xml:space="preserve"> </w:t>
            </w:r>
            <w:r w:rsidR="00DA07AE">
              <w:t>–</w:t>
            </w:r>
            <w:r>
              <w:t xml:space="preserve"> </w:t>
            </w:r>
            <w:r w:rsidR="00DA07AE">
              <w:t xml:space="preserve">ЕНЦИКЛОПЕД. </w:t>
            </w:r>
            <w:r>
              <w:t>33</w:t>
            </w:r>
          </w:p>
        </w:tc>
        <w:tc>
          <w:tcPr>
            <w:tcW w:w="1594" w:type="dxa"/>
          </w:tcPr>
          <w:p w:rsidR="00AA3A71" w:rsidRDefault="00AA3A71">
            <w:r>
              <w:t>ПРО СТАН ДОВКІЛЛЯ - 3</w:t>
            </w:r>
          </w:p>
        </w:tc>
        <w:tc>
          <w:tcPr>
            <w:tcW w:w="1585" w:type="dxa"/>
          </w:tcPr>
          <w:p w:rsidR="00AA3A71" w:rsidRDefault="00AA3A71">
            <w:r>
              <w:t>ПРО ТОВАР - 19</w:t>
            </w:r>
          </w:p>
        </w:tc>
        <w:tc>
          <w:tcPr>
            <w:tcW w:w="1604" w:type="dxa"/>
          </w:tcPr>
          <w:p w:rsidR="00AA3A71" w:rsidRDefault="00AA3A71">
            <w:r>
              <w:t>СТАТИСТИЧНА 4</w:t>
            </w:r>
          </w:p>
        </w:tc>
        <w:tc>
          <w:tcPr>
            <w:tcW w:w="1583" w:type="dxa"/>
          </w:tcPr>
          <w:p w:rsidR="00AA3A71" w:rsidRDefault="00AA3A71">
            <w:r>
              <w:t xml:space="preserve">ІНШІ ВИДИ – 163 </w:t>
            </w:r>
          </w:p>
        </w:tc>
      </w:tr>
    </w:tbl>
    <w:p w:rsidR="00AA3A71" w:rsidRDefault="00AA3A71"/>
    <w:p w:rsidR="00AA3A71" w:rsidRDefault="00AA3A71"/>
    <w:p w:rsidR="00911061" w:rsidRDefault="00911061"/>
    <w:p w:rsidR="00911061" w:rsidRDefault="00911061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2586" w:rsidRDefault="00642586"/>
    <w:p w:rsidR="00642586" w:rsidRDefault="00642586"/>
    <w:p w:rsidR="00642586" w:rsidRPr="00D677E6" w:rsidRDefault="00642586" w:rsidP="0064258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D677E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Запити розглянуто у встановлені законодавством терміни. За результатами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розгляду</w:t>
      </w:r>
      <w:r w:rsidRPr="00D677E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продовжено термін розгляду для </w:t>
      </w:r>
      <w:r>
        <w:rPr>
          <w:rFonts w:eastAsia="Times New Roman" w:cs="Times New Roman"/>
          <w:color w:val="000000"/>
          <w:sz w:val="27"/>
          <w:szCs w:val="27"/>
          <w:lang w:eastAsia="uk-UA"/>
        </w:rPr>
        <w:t>24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D677E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запитів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відмовлено у розгляді </w:t>
      </w:r>
      <w:r>
        <w:rPr>
          <w:color w:val="000000"/>
          <w:sz w:val="27"/>
          <w:szCs w:val="27"/>
          <w:shd w:val="clear" w:color="auto" w:fill="FFFFFF"/>
        </w:rPr>
        <w:t>24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запитів</w:t>
      </w:r>
      <w:r>
        <w:rPr>
          <w:color w:val="000000"/>
          <w:sz w:val="27"/>
          <w:szCs w:val="27"/>
          <w:shd w:val="clear" w:color="auto" w:fill="FFFFFF"/>
        </w:rPr>
        <w:t>,</w:t>
      </w:r>
      <w:r w:rsidRPr="00125715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uk-UA"/>
        </w:rPr>
        <w:t>43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зап</w:t>
      </w:r>
      <w:r w:rsidRPr="002A163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ит</w:t>
      </w:r>
      <w:r w:rsidRPr="002A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D677E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надіслано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належним розпорядникам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642586" w:rsidRDefault="00642586">
      <w:bookmarkStart w:id="0" w:name="_GoBack"/>
      <w:bookmarkEnd w:id="0"/>
    </w:p>
    <w:sectPr w:rsidR="00642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71"/>
    <w:rsid w:val="000B602A"/>
    <w:rsid w:val="000C3006"/>
    <w:rsid w:val="00182481"/>
    <w:rsid w:val="00213B71"/>
    <w:rsid w:val="00290338"/>
    <w:rsid w:val="00324300"/>
    <w:rsid w:val="0036537A"/>
    <w:rsid w:val="00367D62"/>
    <w:rsid w:val="003C1E31"/>
    <w:rsid w:val="004E049C"/>
    <w:rsid w:val="004E5CEB"/>
    <w:rsid w:val="00546920"/>
    <w:rsid w:val="005D4194"/>
    <w:rsid w:val="00642586"/>
    <w:rsid w:val="00660630"/>
    <w:rsid w:val="0068321F"/>
    <w:rsid w:val="006B2201"/>
    <w:rsid w:val="007562D4"/>
    <w:rsid w:val="00771457"/>
    <w:rsid w:val="008A3A5F"/>
    <w:rsid w:val="008E6D30"/>
    <w:rsid w:val="00911061"/>
    <w:rsid w:val="009858AC"/>
    <w:rsid w:val="00A034BD"/>
    <w:rsid w:val="00AA3A71"/>
    <w:rsid w:val="00AC342A"/>
    <w:rsid w:val="00AE5ECD"/>
    <w:rsid w:val="00AF5294"/>
    <w:rsid w:val="00B9237E"/>
    <w:rsid w:val="00C244B5"/>
    <w:rsid w:val="00C5021E"/>
    <w:rsid w:val="00C67EEE"/>
    <w:rsid w:val="00CA2E6A"/>
    <w:rsid w:val="00DA07AE"/>
    <w:rsid w:val="00E52986"/>
    <w:rsid w:val="00F634C5"/>
    <w:rsid w:val="00F837BE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B156"/>
  <w15:chartTrackingRefBased/>
  <w15:docId w15:val="{A74D2835-B541-4FEE-9749-02239DF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ОТРИМАНО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E7-42F3-AC68-A05BC3B69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1E7-42F3-AC68-A05BC3B69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D1E-43DA-9CCC-9D416CC8F4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D1E-43DA-9CCC-9D416CC8F44B}"/>
              </c:ext>
            </c:extLst>
          </c:dPt>
          <c:dLbls>
            <c:dLbl>
              <c:idx val="0"/>
              <c:layout>
                <c:manualLayout>
                  <c:x val="7.6778397491980163E-2"/>
                  <c:y val="-9.41460442444694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E7-42F3-AC68-A05BC3B69A6D}"/>
                </c:ext>
              </c:extLst>
            </c:dLbl>
            <c:dLbl>
              <c:idx val="1"/>
              <c:layout>
                <c:manualLayout>
                  <c:x val="2.4176326917468651E-2"/>
                  <c:y val="3.78555805524309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E7-42F3-AC68-A05BC3B69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ПОШТА</c:v>
                </c:pt>
                <c:pt idx="1">
                  <c:v>ТЕЛЕФОН</c:v>
                </c:pt>
                <c:pt idx="2">
                  <c:v>ЕЛЕКТРОННА ПОШТА</c:v>
                </c:pt>
                <c:pt idx="3">
                  <c:v>ОСОБИСТО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204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7-42F3-AC68-A05BC3B69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uk-UA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КАТЕГОРІЯ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КАТЕГОРІЯ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418-4DA2-BA1E-9AF66447B4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B6A-4D46-9F0B-04CAEFC3B5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418-4DA2-BA1E-9AF66447B4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418-4DA2-BA1E-9AF66447B4D6}"/>
              </c:ext>
            </c:extLst>
          </c:dPt>
          <c:dLbls>
            <c:dLbl>
              <c:idx val="0"/>
              <c:layout>
                <c:manualLayout>
                  <c:x val="6.9444444444444441E-3"/>
                  <c:y val="-0.1071428571428571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18-4DA2-BA1E-9AF66447B4D6}"/>
                </c:ext>
              </c:extLst>
            </c:dLbl>
            <c:dLbl>
              <c:idx val="2"/>
              <c:layout>
                <c:manualLayout>
                  <c:x val="-0.13194444444444448"/>
                  <c:y val="-3.968253968254004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18-4DA2-BA1E-9AF66447B4D6}"/>
                </c:ext>
              </c:extLst>
            </c:dLbl>
            <c:dLbl>
              <c:idx val="3"/>
              <c:layout>
                <c:manualLayout>
                  <c:x val="-0.10416666666666675"/>
                  <c:y val="-8.33333333333333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18-4DA2-BA1E-9AF66447B4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ЗМІ</c:v>
                </c:pt>
                <c:pt idx="1">
                  <c:v>ГРОМАДЯНИ</c:v>
                </c:pt>
                <c:pt idx="2">
                  <c:v>ЮР.ОСОБИ</c:v>
                </c:pt>
                <c:pt idx="3">
                  <c:v>ОБ'ЄДНАННЯ ГРОМАДЯН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19</c:v>
                </c:pt>
                <c:pt idx="1">
                  <c:v>162</c:v>
                </c:pt>
                <c:pt idx="2">
                  <c:v>43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18-4DA2-BA1E-9AF66447B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ІНФОРМАЦІЯ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74-4247-84ED-DB6650B877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74-4247-84ED-DB6650B877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74-4247-84ED-DB6650B877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74-4247-84ED-DB6650B877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74-4247-84ED-DB6650B877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074-4247-84ED-DB6650B877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Аркуш1!$A$2:$A$7</c:f>
              <c:strCache>
                <c:ptCount val="6"/>
                <c:pt idx="0">
                  <c:v>ПРО ФІЗИЧНУ ОСОБУ</c:v>
                </c:pt>
                <c:pt idx="1">
                  <c:v>ДОВ.-ЕНЦИКЛОПЕДИЧНА</c:v>
                </c:pt>
                <c:pt idx="2">
                  <c:v>ПРО СТАН ДОСКІЛЛЯ</c:v>
                </c:pt>
                <c:pt idx="3">
                  <c:v>ПРО ТОВАР</c:v>
                </c:pt>
                <c:pt idx="4">
                  <c:v>СТАТИСТИЧНА</c:v>
                </c:pt>
                <c:pt idx="5">
                  <c:v>ІНШІ ВИДИ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13</c:v>
                </c:pt>
                <c:pt idx="1">
                  <c:v>33</c:v>
                </c:pt>
                <c:pt idx="2">
                  <c:v>3</c:v>
                </c:pt>
                <c:pt idx="3">
                  <c:v>19</c:v>
                </c:pt>
                <c:pt idx="4">
                  <c:v>4</c:v>
                </c:pt>
                <c:pt idx="5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4-497A-9079-29CF8DB67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</dc:creator>
  <cp:keywords/>
  <dc:description/>
  <cp:lastModifiedBy>Панчук</cp:lastModifiedBy>
  <cp:revision>38</cp:revision>
  <dcterms:created xsi:type="dcterms:W3CDTF">2023-01-24T07:59:00Z</dcterms:created>
  <dcterms:modified xsi:type="dcterms:W3CDTF">2023-01-24T10:02:00Z</dcterms:modified>
</cp:coreProperties>
</file>